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E9" w:rsidRPr="00A617E9" w:rsidRDefault="00A617E9" w:rsidP="00A617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A617E9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II районном конкурсе исполнителей художественного слова «Поэта сердце золотое…», посвященном 130-летию со дня рождения Сергея Есенина.</w:t>
      </w:r>
    </w:p>
    <w:p w:rsidR="00A617E9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Наименование учреждения, адрес, контактные телефоны, </w:t>
      </w:r>
      <w:r w:rsidRPr="00A617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bookmarkStart w:id="0" w:name="_GoBack"/>
      <w:bookmarkEnd w:id="0"/>
      <w:proofErr w:type="spellEnd"/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17E9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Возрастная группа;</w:t>
      </w:r>
    </w:p>
    <w:p w:rsidR="00A617E9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3. Ф.И. участника, дата рождения;</w:t>
      </w:r>
    </w:p>
    <w:p w:rsidR="00A617E9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4. Ф.И.О. преподавателя (руководителя), его контактный телефон;</w:t>
      </w:r>
    </w:p>
    <w:p w:rsidR="00A617E9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Наименование произведения, продолжительность.</w:t>
      </w:r>
    </w:p>
    <w:p w:rsidR="00A617E9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II районного конкурса исполнителей художественного слова «Поэта сердце золотое…», посвященного 130-летию со дня рождения Сергея Есенина, ознакомлены и согласны.</w:t>
      </w:r>
    </w:p>
    <w:p w:rsidR="00A12FFD" w:rsidRPr="00A617E9" w:rsidRDefault="00A617E9" w:rsidP="00A6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подпись руководителя учреждения, печать.</w:t>
      </w:r>
    </w:p>
    <w:sectPr w:rsidR="00A12FFD" w:rsidRPr="00A617E9" w:rsidSect="00B7758F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40" w:rsidRDefault="00676240" w:rsidP="00A617E9">
      <w:pPr>
        <w:spacing w:after="0" w:line="240" w:lineRule="auto"/>
      </w:pPr>
      <w:r>
        <w:separator/>
      </w:r>
    </w:p>
  </w:endnote>
  <w:endnote w:type="continuationSeparator" w:id="0">
    <w:p w:rsidR="00676240" w:rsidRDefault="00676240" w:rsidP="00A6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30" w:rsidRDefault="00676240" w:rsidP="00B7758F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16930" w:rsidRDefault="00CE51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02" w:rsidRPr="00326D02" w:rsidRDefault="00676240" w:rsidP="00326D02">
    <w:pPr>
      <w:spacing w:line="240" w:lineRule="exact"/>
      <w:jc w:val="center"/>
      <w:rPr>
        <w:i/>
        <w:sz w:val="20"/>
        <w:szCs w:val="20"/>
      </w:rPr>
    </w:pPr>
    <w:r w:rsidRPr="00326D02">
      <w:rPr>
        <w:i/>
        <w:sz w:val="20"/>
        <w:szCs w:val="20"/>
      </w:rPr>
      <w:t>630099, Новосибирск, Красный проспект, 34.</w:t>
    </w:r>
  </w:p>
  <w:p w:rsidR="00326D02" w:rsidRPr="00326D02" w:rsidRDefault="00676240" w:rsidP="00326D02">
    <w:pPr>
      <w:spacing w:line="240" w:lineRule="exact"/>
      <w:jc w:val="center"/>
      <w:rPr>
        <w:i/>
        <w:iCs/>
        <w:sz w:val="20"/>
        <w:szCs w:val="20"/>
      </w:rPr>
    </w:pPr>
    <w:r w:rsidRPr="00326D02">
      <w:rPr>
        <w:i/>
        <w:iCs/>
        <w:sz w:val="20"/>
        <w:szCs w:val="20"/>
      </w:rPr>
      <w:t>к. 528, тел. 227-40-73, к. 530, тел. 227-40-76, к. 543, тел. 227-43-54, к. 541, тел. 227-40-41</w:t>
    </w:r>
  </w:p>
  <w:p w:rsidR="00326D02" w:rsidRPr="00326D02" w:rsidRDefault="00676240" w:rsidP="00326D02">
    <w:pPr>
      <w:spacing w:line="240" w:lineRule="exact"/>
      <w:jc w:val="center"/>
      <w:rPr>
        <w:i/>
        <w:sz w:val="20"/>
        <w:szCs w:val="20"/>
      </w:rPr>
    </w:pPr>
    <w:proofErr w:type="spellStart"/>
    <w:r w:rsidRPr="00326D02">
      <w:rPr>
        <w:i/>
        <w:sz w:val="20"/>
        <w:szCs w:val="20"/>
      </w:rPr>
      <w:t>Телеграм</w:t>
    </w:r>
    <w:proofErr w:type="spellEnd"/>
    <w:r w:rsidRPr="00326D02">
      <w:rPr>
        <w:i/>
        <w:sz w:val="20"/>
        <w:szCs w:val="20"/>
      </w:rPr>
      <w:t xml:space="preserve">-каналы: </w:t>
    </w:r>
    <w:hyperlink r:id="rId1" w:history="1">
      <w:r w:rsidRPr="00326D02">
        <w:rPr>
          <w:i/>
          <w:color w:val="0000FF"/>
          <w:sz w:val="20"/>
          <w:szCs w:val="20"/>
          <w:u w:val="single"/>
        </w:rPr>
        <w:t>Кудрявцев Максим</w:t>
      </w:r>
    </w:hyperlink>
    <w:r w:rsidRPr="00326D02">
      <w:rPr>
        <w:i/>
        <w:sz w:val="20"/>
        <w:szCs w:val="20"/>
      </w:rPr>
      <w:t xml:space="preserve">; </w:t>
    </w:r>
    <w:hyperlink r:id="rId2" w:history="1">
      <w:r w:rsidRPr="00326D02">
        <w:rPr>
          <w:i/>
          <w:color w:val="0000FF"/>
          <w:sz w:val="20"/>
          <w:szCs w:val="20"/>
          <w:u w:val="single"/>
        </w:rPr>
        <w:t>Мэрия Новосибирска</w:t>
      </w:r>
    </w:hyperlink>
    <w:r w:rsidRPr="00326D02">
      <w:rPr>
        <w:i/>
        <w:sz w:val="20"/>
        <w:szCs w:val="20"/>
      </w:rPr>
      <w:t xml:space="preserve">; </w:t>
    </w:r>
    <w:hyperlink r:id="rId3" w:history="1">
      <w:r w:rsidRPr="00326D02">
        <w:rPr>
          <w:i/>
          <w:color w:val="0000FF"/>
          <w:sz w:val="20"/>
          <w:szCs w:val="20"/>
          <w:u w:val="single"/>
        </w:rPr>
        <w:t>Мэрия для СМИ</w:t>
      </w:r>
    </w:hyperlink>
    <w:r w:rsidRPr="00326D02">
      <w:rPr>
        <w:i/>
        <w:sz w:val="20"/>
        <w:szCs w:val="20"/>
      </w:rPr>
      <w:t>;</w:t>
    </w:r>
  </w:p>
  <w:p w:rsidR="0023021A" w:rsidRPr="00A617E9" w:rsidRDefault="00676240" w:rsidP="00326D02">
    <w:pPr>
      <w:spacing w:line="240" w:lineRule="exact"/>
      <w:jc w:val="center"/>
      <w:rPr>
        <w:rStyle w:val="a3"/>
        <w:i/>
        <w:iCs/>
        <w:sz w:val="20"/>
        <w:szCs w:val="20"/>
        <w:lang w:val="en-US"/>
      </w:rPr>
    </w:pPr>
    <w:r w:rsidRPr="00326D02">
      <w:rPr>
        <w:i/>
        <w:iCs/>
        <w:sz w:val="20"/>
        <w:szCs w:val="20"/>
        <w:lang w:val="en-US"/>
      </w:rPr>
      <w:t xml:space="preserve">E-mail: </w:t>
    </w:r>
    <w:r w:rsidR="00CE51AB">
      <w:fldChar w:fldCharType="begin"/>
    </w:r>
    <w:r w:rsidR="00CE51AB" w:rsidRPr="00CE51AB">
      <w:rPr>
        <w:lang w:val="en-US"/>
      </w:rPr>
      <w:instrText xml:space="preserve"> HYPERLINK "mailto:press@admnsk.ru" </w:instrText>
    </w:r>
    <w:r w:rsidR="00CE51AB">
      <w:fldChar w:fldCharType="separate"/>
    </w:r>
    <w:r w:rsidRPr="00326D02">
      <w:rPr>
        <w:i/>
        <w:iCs/>
        <w:color w:val="0000FF"/>
        <w:sz w:val="20"/>
        <w:szCs w:val="20"/>
        <w:u w:val="single"/>
        <w:lang w:val="en-US"/>
      </w:rPr>
      <w:t>press@admnsk.ru</w:t>
    </w:r>
    <w:r w:rsidR="00CE51AB">
      <w:rPr>
        <w:i/>
        <w:iCs/>
        <w:color w:val="0000FF"/>
        <w:sz w:val="20"/>
        <w:szCs w:val="20"/>
        <w:u w:val="single"/>
        <w:lang w:val="en-US"/>
      </w:rPr>
      <w:fldChar w:fldCharType="end"/>
    </w:r>
    <w:r w:rsidRPr="00326D02">
      <w:rPr>
        <w:i/>
        <w:iCs/>
        <w:sz w:val="20"/>
        <w:szCs w:val="20"/>
        <w:lang w:val="en-US"/>
      </w:rPr>
      <w:t xml:space="preserve">; </w:t>
    </w:r>
    <w:r w:rsidRPr="00326D02">
      <w:rPr>
        <w:i/>
        <w:iCs/>
        <w:sz w:val="20"/>
        <w:szCs w:val="20"/>
        <w:lang w:val="x-none"/>
      </w:rPr>
      <w:t>сайт</w:t>
    </w:r>
    <w:r w:rsidRPr="00326D02">
      <w:rPr>
        <w:i/>
        <w:iCs/>
        <w:sz w:val="20"/>
        <w:szCs w:val="20"/>
        <w:lang w:val="en-US"/>
      </w:rPr>
      <w:t xml:space="preserve">: </w:t>
    </w:r>
    <w:hyperlink r:id="rId4" w:history="1">
      <w:r w:rsidRPr="00326D02">
        <w:rPr>
          <w:i/>
          <w:iCs/>
          <w:color w:val="0000FF"/>
          <w:sz w:val="20"/>
          <w:szCs w:val="20"/>
          <w:u w:val="single"/>
          <w:lang w:val="en-US"/>
        </w:rPr>
        <w:t>novo-sibirsk.ru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40" w:rsidRDefault="00676240" w:rsidP="00A617E9">
      <w:pPr>
        <w:spacing w:after="0" w:line="240" w:lineRule="auto"/>
      </w:pPr>
      <w:r>
        <w:separator/>
      </w:r>
    </w:p>
  </w:footnote>
  <w:footnote w:type="continuationSeparator" w:id="0">
    <w:p w:rsidR="00676240" w:rsidRDefault="00676240" w:rsidP="00A61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1A"/>
    <w:rsid w:val="00676240"/>
    <w:rsid w:val="009B681A"/>
    <w:rsid w:val="00A12FFD"/>
    <w:rsid w:val="00A617E9"/>
    <w:rsid w:val="00C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7E9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A617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A61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uiPriority w:val="99"/>
    <w:rsid w:val="00A617E9"/>
    <w:rPr>
      <w:rFonts w:cs="Times New Roman"/>
    </w:rPr>
  </w:style>
  <w:style w:type="paragraph" w:styleId="a7">
    <w:name w:val="header"/>
    <w:basedOn w:val="a"/>
    <w:link w:val="a8"/>
    <w:uiPriority w:val="99"/>
    <w:rsid w:val="00A617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617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7E9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A617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A61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uiPriority w:val="99"/>
    <w:rsid w:val="00A617E9"/>
    <w:rPr>
      <w:rFonts w:cs="Times New Roman"/>
    </w:rPr>
  </w:style>
  <w:style w:type="paragraph" w:styleId="a7">
    <w:name w:val="header"/>
    <w:basedOn w:val="a"/>
    <w:link w:val="a8"/>
    <w:uiPriority w:val="99"/>
    <w:rsid w:val="00A617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617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+wFAo1oad9ZZiYmIy" TargetMode="External"/><Relationship Id="rId2" Type="http://schemas.openxmlformats.org/officeDocument/2006/relationships/hyperlink" Target="https://t.me/nsk54_official" TargetMode="External"/><Relationship Id="rId1" Type="http://schemas.openxmlformats.org/officeDocument/2006/relationships/hyperlink" Target="https://t.me/kudryavtsevmaksim" TargetMode="External"/><Relationship Id="rId4" Type="http://schemas.openxmlformats.org/officeDocument/2006/relationships/hyperlink" Target="https://novo-sibi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lpolukhina</dc:creator>
  <cp:keywords/>
  <dc:description/>
  <cp:lastModifiedBy>Куранова Татьяна Александровна</cp:lastModifiedBy>
  <cp:revision>3</cp:revision>
  <dcterms:created xsi:type="dcterms:W3CDTF">2025-02-24T09:19:00Z</dcterms:created>
  <dcterms:modified xsi:type="dcterms:W3CDTF">2025-02-24T10:01:00Z</dcterms:modified>
</cp:coreProperties>
</file>